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2973"/>
        <w:gridCol w:w="3110"/>
      </w:tblGrid>
      <w:tr w:rsidR="004426AA" w:rsidRPr="0092354B" w:rsidTr="005530A8">
        <w:tc>
          <w:tcPr>
            <w:tcW w:w="3322" w:type="dxa"/>
          </w:tcPr>
          <w:p w:rsidR="005530A8" w:rsidRPr="0092354B" w:rsidRDefault="004426AA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03.10.</w:t>
            </w:r>
            <w:r w:rsidR="004C0B6B">
              <w:rPr>
                <w:b/>
                <w:kern w:val="1"/>
                <w:sz w:val="24"/>
                <w:szCs w:val="24"/>
                <w:lang w:eastAsia="ar-SA"/>
              </w:rPr>
              <w:t xml:space="preserve">2016 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322" w:type="dxa"/>
          </w:tcPr>
          <w:p w:rsidR="005530A8" w:rsidRPr="0092354B" w:rsidRDefault="005530A8" w:rsidP="00DC03EA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92354B">
              <w:rPr>
                <w:b/>
                <w:kern w:val="1"/>
                <w:sz w:val="24"/>
                <w:szCs w:val="24"/>
                <w:lang w:eastAsia="ar-SA"/>
              </w:rPr>
              <w:t>№</w:t>
            </w:r>
            <w:r w:rsidR="00FA5D1F">
              <w:rPr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23" w:type="dxa"/>
          </w:tcPr>
          <w:p w:rsidR="005530A8" w:rsidRPr="0092354B" w:rsidRDefault="004426AA" w:rsidP="0092354B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5530A8" w:rsidRPr="0092354B" w:rsidRDefault="005530A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1851A6" w:rsidRPr="0092354B" w:rsidRDefault="00DC03EA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051590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FA5D1F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gramStart"/>
      <w:r w:rsidR="00FA5D1F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заместителей </w:t>
      </w:r>
      <w:r w:rsidR="00051590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председателей постоянных </w:t>
      </w: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комиссий Собрания депутатов</w:t>
      </w:r>
      <w:proofErr w:type="gramEnd"/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Нижнебыковского сельского поселения.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со статьей 2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>5 пунктом 6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Устава муниципального образования «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 сельского поселения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» 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Собрания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="004C0B6B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сельского поселения</w:t>
      </w:r>
      <w:proofErr w:type="gramStart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статьей 14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Регламента Нижнебыковского 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E09FD" w:rsidRDefault="005E09FD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Default="005E09FD" w:rsidP="005E09FD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Pr="00E25AB6" w:rsidRDefault="00051590" w:rsidP="00E25AB6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Избрать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 xml:space="preserve"> заместителей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 председателей постоянных комиссий Собрания депутатов Нижнебыковского сельского поселения из числа депутатов Собрания депутатов Нижнебыковского сельского поселения:</w:t>
      </w:r>
    </w:p>
    <w:p w:rsidR="001851A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1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. «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Комиссия по местному самоуправлению и охране общественного порядка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» -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 xml:space="preserve"> заместитель председателя 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>Шурупов Александр Николаевич</w:t>
      </w:r>
      <w:proofErr w:type="gramStart"/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>.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051590" w:rsidRDefault="00051590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051590" w:rsidRDefault="00051590" w:rsidP="001851A6">
      <w:pPr>
        <w:suppressAutoHyphens/>
        <w:jc w:val="both"/>
        <w:rPr>
          <w:rFonts w:eastAsia="Times New Roman" w:cs="Times New Roman"/>
          <w:b/>
          <w:kern w:val="24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2. «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Комиссия 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по бюджету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>,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>налогам и собственности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»-</w:t>
      </w:r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 xml:space="preserve"> заместитель председателя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>Радионова</w:t>
      </w:r>
      <w:proofErr w:type="spellEnd"/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 Екатерина Ивановна</w:t>
      </w:r>
      <w:r w:rsidRPr="00051590">
        <w:rPr>
          <w:rFonts w:eastAsia="Times New Roman" w:cs="Times New Roman"/>
          <w:b/>
          <w:kern w:val="24"/>
          <w:sz w:val="24"/>
          <w:szCs w:val="24"/>
          <w:lang w:eastAsia="ar-SA"/>
        </w:rPr>
        <w:t>.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3.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«</w:t>
      </w:r>
      <w:r w:rsidR="0077093B">
        <w:rPr>
          <w:rFonts w:eastAsia="Times New Roman" w:cs="Times New Roman"/>
          <w:kern w:val="1"/>
          <w:sz w:val="24"/>
          <w:szCs w:val="24"/>
          <w:lang w:eastAsia="ar-SA"/>
        </w:rPr>
        <w:t>Комиссия по мандатн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ым вопросам и депутатской этике» -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>председат</w:t>
      </w:r>
      <w:r w:rsidR="00FA5D1F">
        <w:rPr>
          <w:rFonts w:eastAsia="Times New Roman" w:cs="Times New Roman"/>
          <w:kern w:val="1"/>
          <w:sz w:val="24"/>
          <w:szCs w:val="24"/>
          <w:lang w:eastAsia="ar-SA"/>
        </w:rPr>
        <w:t>еля</w:t>
      </w:r>
      <w:r w:rsidR="00051590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>Дрынкина</w:t>
      </w:r>
      <w:proofErr w:type="spellEnd"/>
      <w:r w:rsidR="00FA5D1F">
        <w:rPr>
          <w:rFonts w:eastAsia="Times New Roman" w:cs="Times New Roman"/>
          <w:b/>
          <w:kern w:val="24"/>
          <w:sz w:val="24"/>
          <w:szCs w:val="24"/>
          <w:lang w:eastAsia="ar-SA"/>
        </w:rPr>
        <w:t xml:space="preserve"> Елена Михайловна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111"/>
      </w:tblGrid>
      <w:tr w:rsidR="001851A6" w:rsidRPr="0092354B" w:rsidTr="00FC677E">
        <w:tc>
          <w:tcPr>
            <w:tcW w:w="4644" w:type="dxa"/>
          </w:tcPr>
          <w:p w:rsidR="00FC677E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Председатель Собрания </w:t>
            </w:r>
          </w:p>
          <w:p w:rsidR="00382EFA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депутатов – глава </w:t>
            </w:r>
            <w:r w:rsidR="00232ECC">
              <w:rPr>
                <w:kern w:val="1"/>
                <w:sz w:val="24"/>
                <w:szCs w:val="24"/>
                <w:lang w:eastAsia="ar-SA"/>
              </w:rPr>
              <w:t>Нижнебыковского</w:t>
            </w:r>
          </w:p>
          <w:p w:rsidR="001851A6" w:rsidRPr="0092354B" w:rsidRDefault="00D34BD9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92354B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851" w:type="dxa"/>
          </w:tcPr>
          <w:p w:rsidR="001851A6" w:rsidRPr="0092354B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1851A6" w:rsidRPr="0092354B" w:rsidRDefault="00232ECC" w:rsidP="004C0B6B">
            <w:pPr>
              <w:suppressAutoHyphens/>
              <w:jc w:val="righ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Т.Н.Карташова</w:t>
            </w:r>
          </w:p>
        </w:tc>
      </w:tr>
    </w:tbl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8175D" w:rsidRPr="0092354B" w:rsidRDefault="0048175D">
      <w:pPr>
        <w:rPr>
          <w:rFonts w:cs="Times New Roman"/>
          <w:sz w:val="24"/>
          <w:szCs w:val="24"/>
        </w:rPr>
      </w:pPr>
    </w:p>
    <w:sectPr w:rsidR="0048175D" w:rsidRPr="0092354B" w:rsidSect="00A452EB">
      <w:pgSz w:w="11905" w:h="16838"/>
      <w:pgMar w:top="567" w:right="1273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1590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0DA2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ECC"/>
    <w:rsid w:val="0023544B"/>
    <w:rsid w:val="0023700E"/>
    <w:rsid w:val="002413E9"/>
    <w:rsid w:val="002438EB"/>
    <w:rsid w:val="0024536F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1DCD"/>
    <w:rsid w:val="002F2CA4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3939"/>
    <w:rsid w:val="00337778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6AA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08F5"/>
    <w:rsid w:val="004B2606"/>
    <w:rsid w:val="004B3B79"/>
    <w:rsid w:val="004B5AAA"/>
    <w:rsid w:val="004B610B"/>
    <w:rsid w:val="004C0B6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17F5"/>
    <w:rsid w:val="0052393A"/>
    <w:rsid w:val="00524EAB"/>
    <w:rsid w:val="005277E0"/>
    <w:rsid w:val="0053259B"/>
    <w:rsid w:val="00534B60"/>
    <w:rsid w:val="00537836"/>
    <w:rsid w:val="0054030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687E"/>
    <w:rsid w:val="005A0AED"/>
    <w:rsid w:val="005A0FE0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6287"/>
    <w:rsid w:val="00626494"/>
    <w:rsid w:val="00627716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093B"/>
    <w:rsid w:val="00782C55"/>
    <w:rsid w:val="00784F18"/>
    <w:rsid w:val="0079145F"/>
    <w:rsid w:val="0079431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5E98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258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A07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52EB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1994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03EA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5AB6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226D"/>
    <w:rsid w:val="00ED7C79"/>
    <w:rsid w:val="00EE0A2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0F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D1F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F2B-5C34-4FA0-988C-C4D78FA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29</cp:revision>
  <cp:lastPrinted>2016-06-10T04:48:00Z</cp:lastPrinted>
  <dcterms:created xsi:type="dcterms:W3CDTF">2015-02-24T12:00:00Z</dcterms:created>
  <dcterms:modified xsi:type="dcterms:W3CDTF">2016-10-14T11:15:00Z</dcterms:modified>
</cp:coreProperties>
</file>